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83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2438"/>
        <w:gridCol w:w="2438"/>
        <w:gridCol w:w="2438"/>
        <w:gridCol w:w="2431"/>
      </w:tblGrid>
      <w:tr>
        <w:trPr>
          <w:trHeight w:val="1155" w:hRule="atLeast"/>
        </w:trPr>
        <w:tc>
          <w:tcPr>
            <w:tcW w:w="12178" w:type="dxa"/>
            <w:gridSpan w:val="5"/>
          </w:tcPr>
          <w:p>
            <w:pPr>
              <w:pStyle w:val="TableParagraph"/>
              <w:spacing w:before="29"/>
              <w:ind w:left="4714" w:right="4705"/>
              <w:jc w:val="center"/>
              <w:rPr>
                <w:sz w:val="32"/>
              </w:rPr>
            </w:pPr>
            <w:r>
              <w:rPr>
                <w:sz w:val="32"/>
              </w:rPr>
              <w:t>3X3 RISK MATRIX</w:t>
            </w:r>
          </w:p>
        </w:tc>
      </w:tr>
      <w:tr>
        <w:trPr>
          <w:trHeight w:val="1160" w:hRule="atLeast"/>
        </w:trPr>
        <w:tc>
          <w:tcPr>
            <w:tcW w:w="2433" w:type="dxa"/>
            <w:vMerge w:val="restart"/>
            <w:textDirection w:val="tbRl"/>
          </w:tcPr>
          <w:p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1429" w:right="1434"/>
              <w:jc w:val="center"/>
              <w:rPr>
                <w:sz w:val="32"/>
              </w:rPr>
            </w:pPr>
            <w:r>
              <w:rPr>
                <w:sz w:val="32"/>
              </w:rPr>
              <w:t>Probability</w:t>
            </w:r>
          </w:p>
          <w:p>
            <w:pPr>
              <w:pStyle w:val="TableParagraph"/>
              <w:spacing w:before="164"/>
              <w:ind w:left="1430" w:right="1434"/>
              <w:jc w:val="center"/>
              <w:rPr>
                <w:sz w:val="32"/>
              </w:rPr>
            </w:pPr>
            <w:r>
              <w:rPr>
                <w:sz w:val="32"/>
              </w:rPr>
              <w:t>Likelihood of Occurrence</w:t>
            </w:r>
          </w:p>
          <w:p>
            <w:pPr>
              <w:pStyle w:val="TableParagraph"/>
              <w:spacing w:before="169"/>
              <w:ind w:left="1428" w:right="1434"/>
              <w:jc w:val="center"/>
              <w:rPr>
                <w:sz w:val="32"/>
              </w:rPr>
            </w:pPr>
            <w:r>
              <w:rPr>
                <w:sz w:val="32"/>
              </w:rPr>
              <w:t>(Chance)</w:t>
            </w:r>
          </w:p>
        </w:tc>
        <w:tc>
          <w:tcPr>
            <w:tcW w:w="2438" w:type="dxa"/>
            <w:shd w:val="clear" w:color="auto" w:fill="D9D9D9"/>
          </w:tcPr>
          <w:p>
            <w:pPr>
              <w:pStyle w:val="TableParagraph"/>
              <w:spacing w:before="31"/>
              <w:ind w:left="55"/>
              <w:rPr>
                <w:sz w:val="32"/>
              </w:rPr>
            </w:pPr>
            <w:r>
              <w:rPr>
                <w:sz w:val="32"/>
              </w:rPr>
              <w:t>High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350" w:lineRule="auto" w:before="31"/>
              <w:ind w:left="59" w:right="29"/>
              <w:rPr>
                <w:sz w:val="32"/>
              </w:rPr>
            </w:pPr>
            <w:r>
              <w:rPr>
                <w:sz w:val="32"/>
              </w:rPr>
              <w:t>Immediate action required</w:t>
            </w:r>
          </w:p>
        </w:tc>
      </w:tr>
      <w:tr>
        <w:trPr>
          <w:trHeight w:val="1160" w:hRule="atLeast"/>
        </w:trPr>
        <w:tc>
          <w:tcPr>
            <w:tcW w:w="243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9D9D9"/>
          </w:tcPr>
          <w:p>
            <w:pPr>
              <w:pStyle w:val="TableParagraph"/>
              <w:spacing w:before="32"/>
              <w:ind w:left="55"/>
              <w:rPr>
                <w:sz w:val="32"/>
              </w:rPr>
            </w:pPr>
            <w:r>
              <w:rPr>
                <w:sz w:val="32"/>
              </w:rPr>
              <w:t>Medium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spacing w:before="32"/>
              <w:ind w:left="60"/>
              <w:rPr>
                <w:sz w:val="32"/>
              </w:rPr>
            </w:pPr>
            <w:r>
              <w:rPr>
                <w:sz w:val="32"/>
              </w:rPr>
              <w:t>Urgent action</w:t>
            </w:r>
          </w:p>
          <w:p>
            <w:pPr>
              <w:pStyle w:val="TableParagraph"/>
              <w:spacing w:before="168"/>
              <w:ind w:left="60"/>
              <w:rPr>
                <w:sz w:val="32"/>
              </w:rPr>
            </w:pPr>
            <w:r>
              <w:rPr>
                <w:sz w:val="32"/>
              </w:rPr>
              <w:t>required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60" w:hRule="atLeast"/>
        </w:trPr>
        <w:tc>
          <w:tcPr>
            <w:tcW w:w="243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9D9D9"/>
          </w:tcPr>
          <w:p>
            <w:pPr>
              <w:pStyle w:val="TableParagraph"/>
              <w:spacing w:before="33"/>
              <w:ind w:left="55"/>
              <w:rPr>
                <w:sz w:val="32"/>
              </w:rPr>
            </w:pPr>
            <w:r>
              <w:rPr>
                <w:sz w:val="32"/>
              </w:rPr>
              <w:t>Low</w:t>
            </w:r>
          </w:p>
        </w:tc>
        <w:tc>
          <w:tcPr>
            <w:tcW w:w="2438" w:type="dxa"/>
          </w:tcPr>
          <w:p>
            <w:pPr>
              <w:pStyle w:val="TableParagraph"/>
              <w:spacing w:before="33"/>
              <w:ind w:left="58"/>
              <w:rPr>
                <w:sz w:val="32"/>
              </w:rPr>
            </w:pPr>
            <w:r>
              <w:rPr>
                <w:sz w:val="32"/>
              </w:rPr>
              <w:t>Monitor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380" w:hRule="atLeast"/>
        </w:trPr>
        <w:tc>
          <w:tcPr>
            <w:tcW w:w="243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8" w:type="dxa"/>
            <w:shd w:val="clear" w:color="auto" w:fill="D9D9D9"/>
          </w:tcPr>
          <w:p>
            <w:pPr>
              <w:pStyle w:val="TableParagraph"/>
              <w:spacing w:before="30"/>
              <w:ind w:left="58"/>
              <w:rPr>
                <w:sz w:val="32"/>
              </w:rPr>
            </w:pPr>
            <w:r>
              <w:rPr>
                <w:sz w:val="32"/>
              </w:rPr>
              <w:t>Low</w:t>
            </w:r>
          </w:p>
        </w:tc>
        <w:tc>
          <w:tcPr>
            <w:tcW w:w="2438" w:type="dxa"/>
            <w:shd w:val="clear" w:color="auto" w:fill="D9D9D9"/>
          </w:tcPr>
          <w:p>
            <w:pPr>
              <w:pStyle w:val="TableParagraph"/>
              <w:spacing w:before="30"/>
              <w:ind w:left="60"/>
              <w:rPr>
                <w:sz w:val="32"/>
              </w:rPr>
            </w:pPr>
            <w:r>
              <w:rPr>
                <w:sz w:val="32"/>
              </w:rPr>
              <w:t>Medium</w:t>
            </w:r>
          </w:p>
        </w:tc>
        <w:tc>
          <w:tcPr>
            <w:tcW w:w="2431" w:type="dxa"/>
            <w:shd w:val="clear" w:color="auto" w:fill="D9D9D9"/>
          </w:tcPr>
          <w:p>
            <w:pPr>
              <w:pStyle w:val="TableParagraph"/>
              <w:spacing w:before="30"/>
              <w:ind w:left="59"/>
              <w:rPr>
                <w:sz w:val="32"/>
              </w:rPr>
            </w:pPr>
            <w:r>
              <w:rPr>
                <w:sz w:val="32"/>
              </w:rPr>
              <w:t>High</w:t>
            </w:r>
          </w:p>
        </w:tc>
      </w:tr>
      <w:tr>
        <w:trPr>
          <w:trHeight w:val="1525" w:hRule="atLeast"/>
        </w:trPr>
        <w:tc>
          <w:tcPr>
            <w:tcW w:w="243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5" w:type="dxa"/>
            <w:gridSpan w:val="4"/>
          </w:tcPr>
          <w:p>
            <w:pPr>
              <w:pStyle w:val="TableParagraph"/>
              <w:spacing w:line="350" w:lineRule="auto" w:before="31"/>
              <w:ind w:left="3400" w:hanging="1457"/>
              <w:rPr>
                <w:sz w:val="32"/>
              </w:rPr>
            </w:pPr>
            <w:r>
              <w:rPr>
                <w:sz w:val="32"/>
              </w:rPr>
              <w:t>Severity - number affected by occurrence (CONSEQUENCES)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63"/>
        <w:ind w:left="1176"/>
      </w:pPr>
      <w:r>
        <w:rPr/>
        <w:t>Determine level of risk, high, medium or low. Elimate or reduce the risk by control measures</w:t>
      </w:r>
    </w:p>
    <w:p>
      <w:pPr>
        <w:spacing w:after="0"/>
        <w:sectPr>
          <w:type w:val="continuous"/>
          <w:pgSz w:w="16840" w:h="11910" w:orient="landscape"/>
          <w:pgMar w:top="860" w:bottom="280" w:left="760" w:right="340"/>
        </w:sectPr>
      </w:pPr>
    </w:p>
    <w:tbl>
      <w:tblPr>
        <w:tblW w:w="0" w:type="auto"/>
        <w:jc w:val="left"/>
        <w:tblInd w:w="12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383"/>
        <w:gridCol w:w="2109"/>
        <w:gridCol w:w="748"/>
        <w:gridCol w:w="3440"/>
        <w:gridCol w:w="3650"/>
        <w:gridCol w:w="1360"/>
        <w:gridCol w:w="1065"/>
      </w:tblGrid>
      <w:tr>
        <w:trPr>
          <w:trHeight w:val="2525" w:hRule="atLeast"/>
        </w:trPr>
        <w:tc>
          <w:tcPr>
            <w:tcW w:w="15484" w:type="dxa"/>
            <w:gridSpan w:val="8"/>
          </w:tcPr>
          <w:p>
            <w:pPr>
              <w:pStyle w:val="TableParagraph"/>
              <w:spacing w:line="376" w:lineRule="auto" w:before="33"/>
              <w:ind w:left="54" w:right="13584"/>
              <w:rPr>
                <w:sz w:val="24"/>
              </w:rPr>
            </w:pPr>
            <w:r>
              <w:rPr>
                <w:sz w:val="24"/>
              </w:rPr>
              <w:t>Risk </w:t>
            </w:r>
            <w:r>
              <w:rPr>
                <w:spacing w:val="-3"/>
                <w:sz w:val="24"/>
              </w:rPr>
              <w:t>Assessment </w:t>
            </w:r>
            <w:r>
              <w:rPr>
                <w:sz w:val="24"/>
              </w:rPr>
              <w:t>Activity: Location: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Date and Time:</w:t>
            </w:r>
          </w:p>
        </w:tc>
      </w:tr>
      <w:tr>
        <w:trPr>
          <w:trHeight w:val="2078" w:hRule="atLeast"/>
        </w:trPr>
        <w:tc>
          <w:tcPr>
            <w:tcW w:w="1729" w:type="dxa"/>
          </w:tcPr>
          <w:p>
            <w:pPr>
              <w:pStyle w:val="TableParagraph"/>
              <w:spacing w:before="32"/>
              <w:ind w:left="503"/>
              <w:rPr>
                <w:sz w:val="22"/>
              </w:rPr>
            </w:pPr>
            <w:r>
              <w:rPr>
                <w:sz w:val="22"/>
              </w:rPr>
              <w:t>Hazard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auto" w:before="32"/>
              <w:ind w:left="562" w:right="134" w:hanging="400"/>
              <w:rPr>
                <w:sz w:val="22"/>
              </w:rPr>
            </w:pPr>
            <w:r>
              <w:rPr>
                <w:sz w:val="22"/>
              </w:rPr>
              <w:t>Who might be</w:t>
            </w:r>
          </w:p>
          <w:p>
            <w:pPr>
              <w:pStyle w:val="TableParagraph"/>
              <w:spacing w:before="116"/>
              <w:ind w:left="234"/>
              <w:rPr>
                <w:sz w:val="22"/>
              </w:rPr>
            </w:pPr>
            <w:r>
              <w:rPr>
                <w:sz w:val="22"/>
              </w:rPr>
              <w:t>affected?</w:t>
            </w:r>
          </w:p>
        </w:tc>
        <w:tc>
          <w:tcPr>
            <w:tcW w:w="2109" w:type="dxa"/>
          </w:tcPr>
          <w:p>
            <w:pPr>
              <w:pStyle w:val="TableParagraph"/>
              <w:spacing w:line="273" w:lineRule="auto" w:before="32"/>
              <w:ind w:left="799" w:right="221" w:hanging="548"/>
              <w:rPr>
                <w:sz w:val="22"/>
              </w:rPr>
            </w:pPr>
            <w:r>
              <w:rPr>
                <w:sz w:val="22"/>
              </w:rPr>
              <w:t>Possible effects/ harm</w:t>
            </w:r>
          </w:p>
        </w:tc>
        <w:tc>
          <w:tcPr>
            <w:tcW w:w="748" w:type="dxa"/>
          </w:tcPr>
          <w:p>
            <w:pPr>
              <w:pStyle w:val="TableParagraph"/>
              <w:spacing w:line="273" w:lineRule="auto" w:before="32"/>
              <w:ind w:left="95" w:right="73" w:firstLine="60"/>
              <w:rPr>
                <w:sz w:val="22"/>
              </w:rPr>
            </w:pPr>
            <w:r>
              <w:rPr>
                <w:sz w:val="22"/>
              </w:rPr>
              <w:t>Risk </w:t>
            </w:r>
            <w:r>
              <w:rPr>
                <w:spacing w:val="-1"/>
                <w:sz w:val="22"/>
              </w:rPr>
              <w:t>rating</w:t>
            </w:r>
          </w:p>
          <w:p>
            <w:pPr>
              <w:pStyle w:val="TableParagraph"/>
              <w:spacing w:before="116"/>
              <w:ind w:left="75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  <w:tc>
          <w:tcPr>
            <w:tcW w:w="3440" w:type="dxa"/>
          </w:tcPr>
          <w:p>
            <w:pPr>
              <w:pStyle w:val="TableParagraph"/>
              <w:spacing w:before="32"/>
              <w:ind w:left="495"/>
              <w:rPr>
                <w:sz w:val="22"/>
              </w:rPr>
            </w:pPr>
            <w:r>
              <w:rPr>
                <w:sz w:val="22"/>
              </w:rPr>
              <w:t>Detail of existing controls</w:t>
            </w:r>
          </w:p>
        </w:tc>
        <w:tc>
          <w:tcPr>
            <w:tcW w:w="3650" w:type="dxa"/>
          </w:tcPr>
          <w:p>
            <w:pPr>
              <w:pStyle w:val="TableParagraph"/>
              <w:spacing w:line="386" w:lineRule="auto" w:before="32"/>
              <w:ind w:left="1284" w:right="63" w:hanging="972"/>
              <w:rPr>
                <w:sz w:val="22"/>
              </w:rPr>
            </w:pPr>
            <w:r>
              <w:rPr>
                <w:sz w:val="22"/>
              </w:rPr>
              <w:t>Detail further action required to reduce risk</w:t>
            </w:r>
          </w:p>
        </w:tc>
        <w:tc>
          <w:tcPr>
            <w:tcW w:w="1360" w:type="dxa"/>
          </w:tcPr>
          <w:p>
            <w:pPr>
              <w:pStyle w:val="TableParagraph"/>
              <w:spacing w:line="271" w:lineRule="auto" w:before="32"/>
              <w:ind w:left="122" w:right="103"/>
              <w:jc w:val="center"/>
              <w:rPr>
                <w:sz w:val="22"/>
              </w:rPr>
            </w:pPr>
            <w:r>
              <w:rPr>
                <w:sz w:val="22"/>
              </w:rPr>
              <w:t>Who needs to carry out the action and by when?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auto" w:before="32"/>
              <w:ind w:left="359" w:right="104" w:hanging="228"/>
              <w:rPr>
                <w:sz w:val="22"/>
              </w:rPr>
            </w:pPr>
            <w:r>
              <w:rPr>
                <w:sz w:val="22"/>
              </w:rPr>
              <w:t>Revised risk</w:t>
            </w:r>
          </w:p>
          <w:p>
            <w:pPr>
              <w:pStyle w:val="TableParagraph"/>
              <w:spacing w:line="384" w:lineRule="auto" w:before="116"/>
              <w:ind w:left="239" w:right="180" w:hanging="25"/>
              <w:rPr>
                <w:sz w:val="22"/>
              </w:rPr>
            </w:pPr>
            <w:r>
              <w:rPr>
                <w:sz w:val="22"/>
              </w:rPr>
              <w:t>Rating H,M,L</w:t>
            </w:r>
          </w:p>
        </w:tc>
      </w:tr>
      <w:tr>
        <w:trPr>
          <w:trHeight w:val="2242" w:hRule="atLeast"/>
        </w:trPr>
        <w:tc>
          <w:tcPr>
            <w:tcW w:w="1729" w:type="dxa"/>
          </w:tcPr>
          <w:p>
            <w:pPr>
              <w:pStyle w:val="TableParagraph"/>
              <w:spacing w:line="396" w:lineRule="auto" w:before="31"/>
              <w:ind w:left="54" w:right="628"/>
              <w:rPr>
                <w:sz w:val="20"/>
              </w:rPr>
            </w:pPr>
            <w:r>
              <w:rPr>
                <w:color w:val="FF0000"/>
                <w:sz w:val="20"/>
              </w:rPr>
              <w:t>Delete as appropriate </w:t>
            </w:r>
            <w:r>
              <w:rPr>
                <w:color w:val="006FC0"/>
                <w:sz w:val="20"/>
              </w:rPr>
              <w:t>Example:</w:t>
            </w: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color w:val="006FC0"/>
                <w:sz w:val="20"/>
              </w:rPr>
              <w:t>Holes, Leads</w:t>
            </w:r>
          </w:p>
          <w:p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color w:val="006FC0"/>
                <w:sz w:val="20"/>
              </w:rPr>
              <w:t>etc...</w:t>
            </w:r>
          </w:p>
        </w:tc>
        <w:tc>
          <w:tcPr>
            <w:tcW w:w="1383" w:type="dxa"/>
          </w:tcPr>
          <w:p>
            <w:pPr>
              <w:pStyle w:val="TableParagraph"/>
              <w:spacing w:line="271" w:lineRule="auto" w:before="31"/>
              <w:ind w:left="58" w:right="144"/>
              <w:rPr>
                <w:sz w:val="20"/>
              </w:rPr>
            </w:pPr>
            <w:r>
              <w:rPr>
                <w:color w:val="006FC0"/>
                <w:sz w:val="20"/>
              </w:rPr>
              <w:t>Contactors Event Volun- teers, mem- bers of the public</w:t>
            </w:r>
          </w:p>
        </w:tc>
        <w:tc>
          <w:tcPr>
            <w:tcW w:w="2109" w:type="dxa"/>
          </w:tcPr>
          <w:p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color w:val="006FC0"/>
                <w:sz w:val="20"/>
              </w:rPr>
              <w:t>Injury</w:t>
            </w:r>
          </w:p>
          <w:p>
            <w:pPr>
              <w:pStyle w:val="TableParagraph"/>
              <w:spacing w:before="150"/>
              <w:ind w:left="59"/>
              <w:rPr>
                <w:sz w:val="20"/>
              </w:rPr>
            </w:pPr>
            <w:r>
              <w:rPr>
                <w:color w:val="006FC0"/>
                <w:sz w:val="20"/>
              </w:rPr>
              <w:t>Slips, Trips and falls</w:t>
            </w:r>
          </w:p>
        </w:tc>
        <w:tc>
          <w:tcPr>
            <w:tcW w:w="748" w:type="dxa"/>
          </w:tcPr>
          <w:p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color w:val="006FC0"/>
                <w:sz w:val="20"/>
              </w:rPr>
              <w:t>M</w:t>
            </w:r>
          </w:p>
        </w:tc>
        <w:tc>
          <w:tcPr>
            <w:tcW w:w="3440" w:type="dxa"/>
          </w:tcPr>
          <w:p>
            <w:pPr>
              <w:pStyle w:val="TableParagraph"/>
              <w:spacing w:line="271" w:lineRule="auto" w:before="31"/>
              <w:ind w:left="59" w:right="299"/>
              <w:rPr>
                <w:sz w:val="20"/>
              </w:rPr>
            </w:pPr>
            <w:r>
              <w:rPr>
                <w:color w:val="006FC0"/>
                <w:sz w:val="20"/>
              </w:rPr>
              <w:t>Site inspection ahead of the event and well as before the event starts</w:t>
            </w:r>
          </w:p>
          <w:p>
            <w:pPr>
              <w:pStyle w:val="TableParagraph"/>
              <w:spacing w:line="271" w:lineRule="auto" w:before="120"/>
              <w:ind w:left="59" w:right="299"/>
              <w:rPr>
                <w:sz w:val="20"/>
              </w:rPr>
            </w:pPr>
            <w:r>
              <w:rPr>
                <w:color w:val="006FC0"/>
                <w:sz w:val="20"/>
              </w:rPr>
              <w:t>Cables and trip hazards to be cov- ered or taped down.</w:t>
            </w:r>
          </w:p>
          <w:p>
            <w:pPr>
              <w:pStyle w:val="TableParagraph"/>
              <w:spacing w:before="116"/>
              <w:ind w:left="59"/>
              <w:rPr>
                <w:sz w:val="20"/>
              </w:rPr>
            </w:pPr>
            <w:r>
              <w:rPr>
                <w:color w:val="006FC0"/>
                <w:sz w:val="20"/>
              </w:rPr>
              <w:t>Sufficient lighting across the site to</w:t>
            </w:r>
          </w:p>
          <w:p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color w:val="006FC0"/>
                <w:sz w:val="20"/>
              </w:rPr>
              <w:t>avoid dark areas.</w:t>
            </w:r>
          </w:p>
        </w:tc>
        <w:tc>
          <w:tcPr>
            <w:tcW w:w="3650" w:type="dxa"/>
          </w:tcPr>
          <w:p>
            <w:pPr>
              <w:pStyle w:val="TableParagraph"/>
              <w:spacing w:line="271" w:lineRule="auto" w:before="31"/>
              <w:ind w:left="60" w:right="63"/>
              <w:rPr>
                <w:sz w:val="20"/>
              </w:rPr>
            </w:pPr>
            <w:r>
              <w:rPr>
                <w:color w:val="006FC0"/>
                <w:sz w:val="20"/>
              </w:rPr>
              <w:t>Safe routes identified around remaining hazards with signage as required.</w:t>
            </w:r>
          </w:p>
          <w:p>
            <w:pPr>
              <w:pStyle w:val="TableParagraph"/>
              <w:spacing w:line="268" w:lineRule="auto" w:before="120"/>
              <w:ind w:left="60" w:right="208"/>
              <w:rPr>
                <w:sz w:val="20"/>
              </w:rPr>
            </w:pPr>
            <w:r>
              <w:rPr>
                <w:color w:val="006FC0"/>
                <w:sz w:val="20"/>
              </w:rPr>
              <w:t>All incidents and near misses will be reported to and recorded by the event organiser.</w:t>
            </w:r>
          </w:p>
        </w:tc>
        <w:tc>
          <w:tcPr>
            <w:tcW w:w="1360" w:type="dxa"/>
          </w:tcPr>
          <w:p>
            <w:pPr>
              <w:pStyle w:val="TableParagraph"/>
              <w:spacing w:line="396" w:lineRule="auto" w:before="31"/>
              <w:ind w:left="62" w:right="169"/>
              <w:rPr>
                <w:sz w:val="20"/>
              </w:rPr>
            </w:pPr>
            <w:r>
              <w:rPr>
                <w:color w:val="006FC0"/>
                <w:sz w:val="20"/>
              </w:rPr>
              <w:t>Site manager Event manager</w:t>
            </w:r>
          </w:p>
        </w:tc>
        <w:tc>
          <w:tcPr>
            <w:tcW w:w="1065" w:type="dxa"/>
          </w:tcPr>
          <w:p>
            <w:pPr>
              <w:pStyle w:val="TableParagraph"/>
              <w:spacing w:before="31"/>
              <w:ind w:left="63"/>
              <w:rPr>
                <w:sz w:val="20"/>
              </w:rPr>
            </w:pPr>
            <w:r>
              <w:rPr>
                <w:color w:val="006FC0"/>
                <w:sz w:val="20"/>
              </w:rPr>
              <w:t>L</w:t>
            </w: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1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720" w:bottom="0" w:left="760" w:right="340"/>
        </w:sectPr>
      </w:pPr>
    </w:p>
    <w:p>
      <w:pPr>
        <w:pStyle w:val="BodyText"/>
        <w:ind w:left="11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74.4pt;height:104.1pt;mso-position-horizontal-relative:char;mso-position-vertical-relative:line" type="#_x0000_t202" filled="false" stroked="true" strokeweight=".599980pt" strokecolor="#5b9bd4">
            <w10:anchorlock/>
            <v:textbox inset="0,0,0,0">
              <w:txbxContent>
                <w:p>
                  <w:pPr>
                    <w:spacing w:before="39"/>
                    <w:ind w:left="5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Contact Details for Event Organiser/ Venue Caretaker etc...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top="720" w:bottom="280" w:left="760" w:right="340"/>
        </w:sectPr>
      </w:pPr>
    </w:p>
    <w:tbl>
      <w:tblPr>
        <w:tblW w:w="0" w:type="auto"/>
        <w:jc w:val="left"/>
        <w:tblInd w:w="12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383"/>
        <w:gridCol w:w="2109"/>
        <w:gridCol w:w="748"/>
        <w:gridCol w:w="3440"/>
        <w:gridCol w:w="3650"/>
        <w:gridCol w:w="1360"/>
        <w:gridCol w:w="1065"/>
      </w:tblGrid>
      <w:tr>
        <w:trPr>
          <w:trHeight w:val="2073" w:hRule="atLeast"/>
        </w:trPr>
        <w:tc>
          <w:tcPr>
            <w:tcW w:w="1729" w:type="dxa"/>
          </w:tcPr>
          <w:p>
            <w:pPr>
              <w:pStyle w:val="TableParagraph"/>
              <w:spacing w:before="32"/>
              <w:ind w:left="503"/>
              <w:rPr>
                <w:sz w:val="22"/>
              </w:rPr>
            </w:pPr>
            <w:r>
              <w:rPr>
                <w:sz w:val="22"/>
              </w:rPr>
              <w:t>Hazard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auto" w:before="32"/>
              <w:ind w:left="562" w:right="134" w:hanging="400"/>
              <w:rPr>
                <w:sz w:val="22"/>
              </w:rPr>
            </w:pPr>
            <w:r>
              <w:rPr>
                <w:sz w:val="22"/>
              </w:rPr>
              <w:t>Who might be</w:t>
            </w:r>
          </w:p>
          <w:p>
            <w:pPr>
              <w:pStyle w:val="TableParagraph"/>
              <w:spacing w:before="115"/>
              <w:ind w:left="234"/>
              <w:rPr>
                <w:sz w:val="22"/>
              </w:rPr>
            </w:pPr>
            <w:r>
              <w:rPr>
                <w:sz w:val="22"/>
              </w:rPr>
              <w:t>affected?</w:t>
            </w:r>
          </w:p>
        </w:tc>
        <w:tc>
          <w:tcPr>
            <w:tcW w:w="2109" w:type="dxa"/>
          </w:tcPr>
          <w:p>
            <w:pPr>
              <w:pStyle w:val="TableParagraph"/>
              <w:spacing w:line="273" w:lineRule="auto" w:before="32"/>
              <w:ind w:left="799" w:right="221" w:hanging="548"/>
              <w:rPr>
                <w:sz w:val="22"/>
              </w:rPr>
            </w:pPr>
            <w:r>
              <w:rPr>
                <w:sz w:val="22"/>
              </w:rPr>
              <w:t>Possible effects/ harm</w:t>
            </w:r>
          </w:p>
        </w:tc>
        <w:tc>
          <w:tcPr>
            <w:tcW w:w="748" w:type="dxa"/>
          </w:tcPr>
          <w:p>
            <w:pPr>
              <w:pStyle w:val="TableParagraph"/>
              <w:spacing w:line="273" w:lineRule="auto" w:before="32"/>
              <w:ind w:left="95" w:right="73" w:firstLine="60"/>
              <w:rPr>
                <w:sz w:val="22"/>
              </w:rPr>
            </w:pPr>
            <w:r>
              <w:rPr>
                <w:sz w:val="22"/>
              </w:rPr>
              <w:t>Risk </w:t>
            </w:r>
            <w:r>
              <w:rPr>
                <w:spacing w:val="-1"/>
                <w:sz w:val="22"/>
              </w:rPr>
              <w:t>rating</w:t>
            </w:r>
          </w:p>
          <w:p>
            <w:pPr>
              <w:pStyle w:val="TableParagraph"/>
              <w:spacing w:before="115"/>
              <w:ind w:left="75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  <w:tc>
          <w:tcPr>
            <w:tcW w:w="3440" w:type="dxa"/>
          </w:tcPr>
          <w:p>
            <w:pPr>
              <w:pStyle w:val="TableParagraph"/>
              <w:spacing w:before="32"/>
              <w:ind w:left="495"/>
              <w:rPr>
                <w:sz w:val="22"/>
              </w:rPr>
            </w:pPr>
            <w:r>
              <w:rPr>
                <w:sz w:val="22"/>
              </w:rPr>
              <w:t>Detail of existing controls</w:t>
            </w:r>
          </w:p>
        </w:tc>
        <w:tc>
          <w:tcPr>
            <w:tcW w:w="3650" w:type="dxa"/>
          </w:tcPr>
          <w:p>
            <w:pPr>
              <w:pStyle w:val="TableParagraph"/>
              <w:spacing w:line="386" w:lineRule="auto" w:before="32"/>
              <w:ind w:left="1284" w:right="63" w:hanging="972"/>
              <w:rPr>
                <w:sz w:val="22"/>
              </w:rPr>
            </w:pPr>
            <w:r>
              <w:rPr>
                <w:sz w:val="22"/>
              </w:rPr>
              <w:t>Detail further action required to reduce risk</w:t>
            </w:r>
          </w:p>
        </w:tc>
        <w:tc>
          <w:tcPr>
            <w:tcW w:w="1360" w:type="dxa"/>
          </w:tcPr>
          <w:p>
            <w:pPr>
              <w:pStyle w:val="TableParagraph"/>
              <w:spacing w:line="271" w:lineRule="auto" w:before="32"/>
              <w:ind w:left="122" w:right="103"/>
              <w:jc w:val="center"/>
              <w:rPr>
                <w:sz w:val="22"/>
              </w:rPr>
            </w:pPr>
            <w:r>
              <w:rPr>
                <w:sz w:val="22"/>
              </w:rPr>
              <w:t>Who needs to carry out the action and by when?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auto" w:before="32"/>
              <w:ind w:left="131" w:right="119"/>
              <w:jc w:val="center"/>
              <w:rPr>
                <w:sz w:val="22"/>
              </w:rPr>
            </w:pPr>
            <w:r>
              <w:rPr>
                <w:sz w:val="22"/>
              </w:rPr>
              <w:t>Revised risk</w:t>
            </w:r>
          </w:p>
          <w:p>
            <w:pPr>
              <w:pStyle w:val="TableParagraph"/>
              <w:spacing w:before="115"/>
              <w:ind w:left="131" w:right="117"/>
              <w:jc w:val="center"/>
              <w:rPr>
                <w:sz w:val="22"/>
              </w:rPr>
            </w:pPr>
            <w:r>
              <w:rPr>
                <w:sz w:val="22"/>
              </w:rPr>
              <w:t>Rating</w:t>
            </w:r>
          </w:p>
          <w:p>
            <w:pPr>
              <w:pStyle w:val="TableParagraph"/>
              <w:spacing w:before="151"/>
              <w:ind w:left="130" w:right="119"/>
              <w:jc w:val="center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8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1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720" w:bottom="280" w:left="760" w:right="340"/>
        </w:sectPr>
      </w:pPr>
    </w:p>
    <w:tbl>
      <w:tblPr>
        <w:tblW w:w="0" w:type="auto"/>
        <w:jc w:val="left"/>
        <w:tblInd w:w="12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383"/>
        <w:gridCol w:w="2109"/>
        <w:gridCol w:w="748"/>
        <w:gridCol w:w="3440"/>
        <w:gridCol w:w="3650"/>
        <w:gridCol w:w="1360"/>
        <w:gridCol w:w="1065"/>
      </w:tblGrid>
      <w:tr>
        <w:trPr>
          <w:trHeight w:val="2073" w:hRule="atLeast"/>
        </w:trPr>
        <w:tc>
          <w:tcPr>
            <w:tcW w:w="1729" w:type="dxa"/>
          </w:tcPr>
          <w:p>
            <w:pPr>
              <w:pStyle w:val="TableParagraph"/>
              <w:spacing w:before="32"/>
              <w:ind w:left="503"/>
              <w:rPr>
                <w:sz w:val="22"/>
              </w:rPr>
            </w:pPr>
            <w:r>
              <w:rPr>
                <w:sz w:val="22"/>
              </w:rPr>
              <w:t>Hazard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auto" w:before="32"/>
              <w:ind w:left="562" w:right="134" w:hanging="400"/>
              <w:rPr>
                <w:sz w:val="22"/>
              </w:rPr>
            </w:pPr>
            <w:r>
              <w:rPr>
                <w:sz w:val="22"/>
              </w:rPr>
              <w:t>Who might be</w:t>
            </w:r>
          </w:p>
          <w:p>
            <w:pPr>
              <w:pStyle w:val="TableParagraph"/>
              <w:spacing w:before="115"/>
              <w:ind w:left="234"/>
              <w:rPr>
                <w:sz w:val="22"/>
              </w:rPr>
            </w:pPr>
            <w:r>
              <w:rPr>
                <w:sz w:val="22"/>
              </w:rPr>
              <w:t>affected?</w:t>
            </w:r>
          </w:p>
        </w:tc>
        <w:tc>
          <w:tcPr>
            <w:tcW w:w="2109" w:type="dxa"/>
          </w:tcPr>
          <w:p>
            <w:pPr>
              <w:pStyle w:val="TableParagraph"/>
              <w:spacing w:line="273" w:lineRule="auto" w:before="32"/>
              <w:ind w:left="799" w:right="221" w:hanging="548"/>
              <w:rPr>
                <w:sz w:val="22"/>
              </w:rPr>
            </w:pPr>
            <w:r>
              <w:rPr>
                <w:sz w:val="22"/>
              </w:rPr>
              <w:t>Possible effects/ harm</w:t>
            </w:r>
          </w:p>
        </w:tc>
        <w:tc>
          <w:tcPr>
            <w:tcW w:w="748" w:type="dxa"/>
          </w:tcPr>
          <w:p>
            <w:pPr>
              <w:pStyle w:val="TableParagraph"/>
              <w:spacing w:line="273" w:lineRule="auto" w:before="32"/>
              <w:ind w:left="95" w:right="73" w:firstLine="60"/>
              <w:rPr>
                <w:sz w:val="22"/>
              </w:rPr>
            </w:pPr>
            <w:r>
              <w:rPr>
                <w:sz w:val="22"/>
              </w:rPr>
              <w:t>Risk </w:t>
            </w:r>
            <w:r>
              <w:rPr>
                <w:spacing w:val="-1"/>
                <w:sz w:val="22"/>
              </w:rPr>
              <w:t>rating</w:t>
            </w:r>
          </w:p>
          <w:p>
            <w:pPr>
              <w:pStyle w:val="TableParagraph"/>
              <w:spacing w:before="115"/>
              <w:ind w:left="75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  <w:tc>
          <w:tcPr>
            <w:tcW w:w="3440" w:type="dxa"/>
          </w:tcPr>
          <w:p>
            <w:pPr>
              <w:pStyle w:val="TableParagraph"/>
              <w:spacing w:before="32"/>
              <w:ind w:left="495"/>
              <w:rPr>
                <w:sz w:val="22"/>
              </w:rPr>
            </w:pPr>
            <w:r>
              <w:rPr>
                <w:sz w:val="22"/>
              </w:rPr>
              <w:t>Detail of existing controls</w:t>
            </w:r>
          </w:p>
        </w:tc>
        <w:tc>
          <w:tcPr>
            <w:tcW w:w="3650" w:type="dxa"/>
          </w:tcPr>
          <w:p>
            <w:pPr>
              <w:pStyle w:val="TableParagraph"/>
              <w:spacing w:line="386" w:lineRule="auto" w:before="32"/>
              <w:ind w:left="1284" w:right="63" w:hanging="972"/>
              <w:rPr>
                <w:sz w:val="22"/>
              </w:rPr>
            </w:pPr>
            <w:r>
              <w:rPr>
                <w:sz w:val="22"/>
              </w:rPr>
              <w:t>Detail further action required to reduce risk</w:t>
            </w:r>
          </w:p>
        </w:tc>
        <w:tc>
          <w:tcPr>
            <w:tcW w:w="1360" w:type="dxa"/>
          </w:tcPr>
          <w:p>
            <w:pPr>
              <w:pStyle w:val="TableParagraph"/>
              <w:spacing w:line="271" w:lineRule="auto" w:before="32"/>
              <w:ind w:left="122" w:right="103"/>
              <w:jc w:val="center"/>
              <w:rPr>
                <w:sz w:val="22"/>
              </w:rPr>
            </w:pPr>
            <w:r>
              <w:rPr>
                <w:sz w:val="22"/>
              </w:rPr>
              <w:t>Who needs to carry out the action and by when?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auto" w:before="32"/>
              <w:ind w:left="131" w:right="119"/>
              <w:jc w:val="center"/>
              <w:rPr>
                <w:sz w:val="22"/>
              </w:rPr>
            </w:pPr>
            <w:r>
              <w:rPr>
                <w:sz w:val="22"/>
              </w:rPr>
              <w:t>Revised risk</w:t>
            </w:r>
          </w:p>
          <w:p>
            <w:pPr>
              <w:pStyle w:val="TableParagraph"/>
              <w:spacing w:before="115"/>
              <w:ind w:left="131" w:right="117"/>
              <w:jc w:val="center"/>
              <w:rPr>
                <w:sz w:val="22"/>
              </w:rPr>
            </w:pPr>
            <w:r>
              <w:rPr>
                <w:sz w:val="22"/>
              </w:rPr>
              <w:t>Rating</w:t>
            </w:r>
          </w:p>
          <w:p>
            <w:pPr>
              <w:pStyle w:val="TableParagraph"/>
              <w:spacing w:before="151"/>
              <w:ind w:left="130" w:right="119"/>
              <w:jc w:val="center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8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1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720" w:bottom="280" w:left="760" w:right="340"/>
        </w:sectPr>
      </w:pPr>
    </w:p>
    <w:tbl>
      <w:tblPr>
        <w:tblW w:w="0" w:type="auto"/>
        <w:jc w:val="left"/>
        <w:tblInd w:w="12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383"/>
        <w:gridCol w:w="2109"/>
        <w:gridCol w:w="748"/>
        <w:gridCol w:w="3440"/>
        <w:gridCol w:w="3650"/>
        <w:gridCol w:w="1360"/>
        <w:gridCol w:w="1065"/>
      </w:tblGrid>
      <w:tr>
        <w:trPr>
          <w:trHeight w:val="2073" w:hRule="atLeast"/>
        </w:trPr>
        <w:tc>
          <w:tcPr>
            <w:tcW w:w="1729" w:type="dxa"/>
          </w:tcPr>
          <w:p>
            <w:pPr>
              <w:pStyle w:val="TableParagraph"/>
              <w:spacing w:before="32"/>
              <w:ind w:left="503"/>
              <w:rPr>
                <w:sz w:val="22"/>
              </w:rPr>
            </w:pPr>
            <w:r>
              <w:rPr>
                <w:sz w:val="22"/>
              </w:rPr>
              <w:t>Hazard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auto" w:before="32"/>
              <w:ind w:left="562" w:right="134" w:hanging="400"/>
              <w:rPr>
                <w:sz w:val="22"/>
              </w:rPr>
            </w:pPr>
            <w:r>
              <w:rPr>
                <w:sz w:val="22"/>
              </w:rPr>
              <w:t>Who might be</w:t>
            </w:r>
          </w:p>
          <w:p>
            <w:pPr>
              <w:pStyle w:val="TableParagraph"/>
              <w:spacing w:before="115"/>
              <w:ind w:left="234"/>
              <w:rPr>
                <w:sz w:val="22"/>
              </w:rPr>
            </w:pPr>
            <w:r>
              <w:rPr>
                <w:sz w:val="22"/>
              </w:rPr>
              <w:t>affected?</w:t>
            </w:r>
          </w:p>
        </w:tc>
        <w:tc>
          <w:tcPr>
            <w:tcW w:w="2109" w:type="dxa"/>
          </w:tcPr>
          <w:p>
            <w:pPr>
              <w:pStyle w:val="TableParagraph"/>
              <w:spacing w:line="273" w:lineRule="auto" w:before="32"/>
              <w:ind w:left="799" w:right="221" w:hanging="548"/>
              <w:rPr>
                <w:sz w:val="22"/>
              </w:rPr>
            </w:pPr>
            <w:r>
              <w:rPr>
                <w:sz w:val="22"/>
              </w:rPr>
              <w:t>Possible effects/ harm</w:t>
            </w:r>
          </w:p>
        </w:tc>
        <w:tc>
          <w:tcPr>
            <w:tcW w:w="748" w:type="dxa"/>
          </w:tcPr>
          <w:p>
            <w:pPr>
              <w:pStyle w:val="TableParagraph"/>
              <w:spacing w:line="273" w:lineRule="auto" w:before="32"/>
              <w:ind w:left="95" w:right="73" w:firstLine="60"/>
              <w:rPr>
                <w:sz w:val="22"/>
              </w:rPr>
            </w:pPr>
            <w:r>
              <w:rPr>
                <w:sz w:val="22"/>
              </w:rPr>
              <w:t>Risk </w:t>
            </w:r>
            <w:r>
              <w:rPr>
                <w:spacing w:val="-1"/>
                <w:sz w:val="22"/>
              </w:rPr>
              <w:t>rating</w:t>
            </w:r>
          </w:p>
          <w:p>
            <w:pPr>
              <w:pStyle w:val="TableParagraph"/>
              <w:spacing w:before="115"/>
              <w:ind w:left="75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  <w:tc>
          <w:tcPr>
            <w:tcW w:w="3440" w:type="dxa"/>
          </w:tcPr>
          <w:p>
            <w:pPr>
              <w:pStyle w:val="TableParagraph"/>
              <w:spacing w:before="32"/>
              <w:ind w:left="495"/>
              <w:rPr>
                <w:sz w:val="22"/>
              </w:rPr>
            </w:pPr>
            <w:r>
              <w:rPr>
                <w:sz w:val="22"/>
              </w:rPr>
              <w:t>Detail of existing controls</w:t>
            </w:r>
          </w:p>
        </w:tc>
        <w:tc>
          <w:tcPr>
            <w:tcW w:w="3650" w:type="dxa"/>
          </w:tcPr>
          <w:p>
            <w:pPr>
              <w:pStyle w:val="TableParagraph"/>
              <w:spacing w:line="386" w:lineRule="auto" w:before="32"/>
              <w:ind w:left="1284" w:right="63" w:hanging="972"/>
              <w:rPr>
                <w:sz w:val="22"/>
              </w:rPr>
            </w:pPr>
            <w:r>
              <w:rPr>
                <w:sz w:val="22"/>
              </w:rPr>
              <w:t>Detail further action required to reduce risk</w:t>
            </w:r>
          </w:p>
        </w:tc>
        <w:tc>
          <w:tcPr>
            <w:tcW w:w="1360" w:type="dxa"/>
          </w:tcPr>
          <w:p>
            <w:pPr>
              <w:pStyle w:val="TableParagraph"/>
              <w:spacing w:line="271" w:lineRule="auto" w:before="32"/>
              <w:ind w:left="122" w:right="103"/>
              <w:jc w:val="center"/>
              <w:rPr>
                <w:sz w:val="22"/>
              </w:rPr>
            </w:pPr>
            <w:r>
              <w:rPr>
                <w:sz w:val="22"/>
              </w:rPr>
              <w:t>Who needs to carry out the action and by when?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auto" w:before="32"/>
              <w:ind w:left="131" w:right="119"/>
              <w:jc w:val="center"/>
              <w:rPr>
                <w:sz w:val="22"/>
              </w:rPr>
            </w:pPr>
            <w:r>
              <w:rPr>
                <w:sz w:val="22"/>
              </w:rPr>
              <w:t>Revised risk</w:t>
            </w:r>
          </w:p>
          <w:p>
            <w:pPr>
              <w:pStyle w:val="TableParagraph"/>
              <w:spacing w:before="115"/>
              <w:ind w:left="131" w:right="117"/>
              <w:jc w:val="center"/>
              <w:rPr>
                <w:sz w:val="22"/>
              </w:rPr>
            </w:pPr>
            <w:r>
              <w:rPr>
                <w:sz w:val="22"/>
              </w:rPr>
              <w:t>Rating</w:t>
            </w:r>
          </w:p>
          <w:p>
            <w:pPr>
              <w:pStyle w:val="TableParagraph"/>
              <w:spacing w:before="151"/>
              <w:ind w:left="130" w:right="119"/>
              <w:jc w:val="center"/>
              <w:rPr>
                <w:sz w:val="22"/>
              </w:rPr>
            </w:pPr>
            <w:r>
              <w:rPr>
                <w:sz w:val="22"/>
              </w:rPr>
              <w:t>H,M,L</w:t>
            </w: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8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7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1" w:hRule="atLeast"/>
        </w:trPr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top="720" w:bottom="280" w:left="7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Murphy</dc:creator>
  <dcterms:created xsi:type="dcterms:W3CDTF">2023-10-26T11:51:25Z</dcterms:created>
  <dcterms:modified xsi:type="dcterms:W3CDTF">2023-10-26T11:51:25Z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2023-10-26T00:00:00Z</vt:filetime>
  </property>
</Properties>
</file>